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16" w:rsidRPr="003874B6" w:rsidRDefault="006D5B16" w:rsidP="003874B6">
      <w:pPr>
        <w:jc w:val="right"/>
      </w:pPr>
      <w:r w:rsidRPr="003874B6">
        <w:t>Приложение 1</w:t>
      </w:r>
    </w:p>
    <w:p w:rsidR="006D5B16" w:rsidRPr="003874B6" w:rsidRDefault="006D5B16" w:rsidP="003874B6">
      <w:pPr>
        <w:jc w:val="center"/>
      </w:pPr>
      <w:r w:rsidRPr="003874B6">
        <w:t>Индикаторы и показатели реализации мероприятий по 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</w:t>
      </w:r>
    </w:p>
    <w:p w:rsidR="006D5B16" w:rsidRPr="003874B6" w:rsidRDefault="006D5B16" w:rsidP="003874B6">
      <w:pPr>
        <w:jc w:val="center"/>
      </w:pPr>
    </w:p>
    <w:p w:rsidR="006D5B16" w:rsidRPr="003874B6" w:rsidRDefault="006D5B16" w:rsidP="003874B6">
      <w:pPr>
        <w:jc w:val="center"/>
        <w:rPr>
          <w:b/>
          <w:bCs/>
        </w:rPr>
      </w:pPr>
      <w:r w:rsidRPr="003874B6">
        <w:rPr>
          <w:b/>
          <w:bCs/>
        </w:rPr>
        <w:t>Центр «Точка роста» МБОУ Троицкая СОШ</w:t>
      </w:r>
    </w:p>
    <w:p w:rsidR="006D5B16" w:rsidRPr="003874B6" w:rsidRDefault="006D5B16" w:rsidP="003874B6">
      <w:pPr>
        <w:jc w:val="center"/>
      </w:pPr>
    </w:p>
    <w:tbl>
      <w:tblPr>
        <w:tblW w:w="106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837"/>
        <w:gridCol w:w="2261"/>
      </w:tblGrid>
      <w:tr w:rsidR="006D5B16" w:rsidRPr="003874B6" w:rsidTr="00703D7A">
        <w:tc>
          <w:tcPr>
            <w:tcW w:w="568" w:type="dxa"/>
            <w:shd w:val="clear" w:color="auto" w:fill="auto"/>
            <w:vAlign w:val="center"/>
          </w:tcPr>
          <w:p w:rsidR="006D5B16" w:rsidRPr="003874B6" w:rsidRDefault="006D5B16" w:rsidP="003874B6">
            <w:pPr>
              <w:jc w:val="center"/>
              <w:rPr>
                <w:b/>
              </w:rPr>
            </w:pPr>
            <w:r w:rsidRPr="003874B6">
              <w:rPr>
                <w:b/>
              </w:rPr>
              <w:t xml:space="preserve">№ </w:t>
            </w:r>
            <w:proofErr w:type="gramStart"/>
            <w:r w:rsidRPr="003874B6">
              <w:rPr>
                <w:b/>
              </w:rPr>
              <w:t>п</w:t>
            </w:r>
            <w:proofErr w:type="gramEnd"/>
            <w:r w:rsidRPr="003874B6">
              <w:rPr>
                <w:b/>
              </w:rPr>
              <w:t>/п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6D5B16" w:rsidRPr="003874B6" w:rsidRDefault="006D5B16" w:rsidP="003874B6">
            <w:pPr>
              <w:jc w:val="center"/>
              <w:rPr>
                <w:b/>
              </w:rPr>
            </w:pPr>
            <w:r w:rsidRPr="003874B6">
              <w:rPr>
                <w:b/>
              </w:rPr>
              <w:t>Наименование индикатора (показателя)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6D5B16" w:rsidRPr="003874B6" w:rsidRDefault="006D5B16" w:rsidP="003874B6">
            <w:pPr>
              <w:jc w:val="center"/>
              <w:rPr>
                <w:b/>
              </w:rPr>
            </w:pPr>
            <w:r w:rsidRPr="003874B6">
              <w:rPr>
                <w:b/>
              </w:rPr>
              <w:t>Значение</w:t>
            </w:r>
          </w:p>
        </w:tc>
      </w:tr>
      <w:tr w:rsidR="006D5B16" w:rsidRPr="003874B6" w:rsidTr="00703D7A">
        <w:tc>
          <w:tcPr>
            <w:tcW w:w="568" w:type="dxa"/>
            <w:shd w:val="clear" w:color="auto" w:fill="auto"/>
          </w:tcPr>
          <w:p w:rsidR="006D5B16" w:rsidRPr="003874B6" w:rsidRDefault="006D5B16" w:rsidP="003874B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837" w:type="dxa"/>
            <w:shd w:val="clear" w:color="auto" w:fill="auto"/>
            <w:vAlign w:val="center"/>
          </w:tcPr>
          <w:p w:rsidR="006D5B16" w:rsidRPr="003874B6" w:rsidRDefault="006D5B16" w:rsidP="003874B6">
            <w:pPr>
              <w:jc w:val="both"/>
            </w:pPr>
            <w:r w:rsidRPr="003874B6">
              <w:t>Численность детей, обучающихся по предметной области «Технология» на обновленной материально-технической базе Центра «Точка роста» (человек в год)</w:t>
            </w:r>
          </w:p>
        </w:tc>
        <w:tc>
          <w:tcPr>
            <w:tcW w:w="2261" w:type="dxa"/>
            <w:shd w:val="clear" w:color="auto" w:fill="auto"/>
          </w:tcPr>
          <w:p w:rsidR="006D5B16" w:rsidRPr="003874B6" w:rsidRDefault="006D5B16" w:rsidP="003874B6">
            <w:pPr>
              <w:jc w:val="center"/>
            </w:pPr>
            <w:r w:rsidRPr="003874B6">
              <w:t>1</w:t>
            </w:r>
            <w:r w:rsidR="00274003" w:rsidRPr="003874B6">
              <w:t>46</w:t>
            </w:r>
          </w:p>
        </w:tc>
      </w:tr>
      <w:tr w:rsidR="006D5B16" w:rsidRPr="003874B6" w:rsidTr="00703D7A">
        <w:tc>
          <w:tcPr>
            <w:tcW w:w="568" w:type="dxa"/>
            <w:shd w:val="clear" w:color="auto" w:fill="auto"/>
          </w:tcPr>
          <w:p w:rsidR="006D5B16" w:rsidRPr="003874B6" w:rsidRDefault="006D5B16" w:rsidP="003874B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837" w:type="dxa"/>
            <w:shd w:val="clear" w:color="auto" w:fill="auto"/>
            <w:vAlign w:val="center"/>
          </w:tcPr>
          <w:p w:rsidR="006D5B16" w:rsidRPr="003874B6" w:rsidRDefault="006D5B16" w:rsidP="003874B6">
            <w:pPr>
              <w:jc w:val="both"/>
            </w:pPr>
            <w:r w:rsidRPr="003874B6">
              <w:t>Численность детей, обучающихся по учебным предметам «Основы безопасности жизнедеятельности», «Информатика»  на обновленной материально-технической базе Центра «Точка роста» (человек)</w:t>
            </w:r>
          </w:p>
        </w:tc>
        <w:tc>
          <w:tcPr>
            <w:tcW w:w="2261" w:type="dxa"/>
            <w:shd w:val="clear" w:color="auto" w:fill="auto"/>
          </w:tcPr>
          <w:p w:rsidR="006D5B16" w:rsidRPr="003874B6" w:rsidRDefault="00274003" w:rsidP="003874B6">
            <w:pPr>
              <w:jc w:val="center"/>
            </w:pPr>
            <w:r w:rsidRPr="003874B6">
              <w:t>48</w:t>
            </w:r>
            <w:r w:rsidR="006D5B16" w:rsidRPr="003874B6">
              <w:t>+12</w:t>
            </w:r>
            <w:r w:rsidR="00F755FD" w:rsidRPr="003874B6">
              <w:t>2</w:t>
            </w:r>
            <w:r w:rsidR="006D5B16" w:rsidRPr="003874B6">
              <w:t>=1</w:t>
            </w:r>
            <w:r w:rsidRPr="003874B6">
              <w:t>7</w:t>
            </w:r>
            <w:r w:rsidR="00F755FD" w:rsidRPr="003874B6">
              <w:t>0</w:t>
            </w:r>
          </w:p>
        </w:tc>
      </w:tr>
      <w:tr w:rsidR="006D5B16" w:rsidRPr="003874B6" w:rsidTr="00703D7A">
        <w:tc>
          <w:tcPr>
            <w:tcW w:w="568" w:type="dxa"/>
            <w:shd w:val="clear" w:color="auto" w:fill="auto"/>
          </w:tcPr>
          <w:p w:rsidR="006D5B16" w:rsidRPr="003874B6" w:rsidRDefault="006D5B16" w:rsidP="003874B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837" w:type="dxa"/>
            <w:shd w:val="clear" w:color="auto" w:fill="auto"/>
            <w:vAlign w:val="center"/>
          </w:tcPr>
          <w:p w:rsidR="006D5B16" w:rsidRPr="003874B6" w:rsidRDefault="006D5B16" w:rsidP="003874B6">
            <w:pPr>
              <w:jc w:val="both"/>
            </w:pPr>
            <w:r w:rsidRPr="003874B6">
              <w:t>Численность детей, охваченных дополнительными общеразвивающими программами на обновленной материально-технической базе Центра «Точка роста» (человек в год)</w:t>
            </w:r>
          </w:p>
        </w:tc>
        <w:tc>
          <w:tcPr>
            <w:tcW w:w="2261" w:type="dxa"/>
            <w:shd w:val="clear" w:color="auto" w:fill="auto"/>
          </w:tcPr>
          <w:p w:rsidR="006D5B16" w:rsidRPr="003874B6" w:rsidRDefault="00DF20D0" w:rsidP="003874B6">
            <w:pPr>
              <w:jc w:val="center"/>
            </w:pPr>
            <w:r w:rsidRPr="003874B6">
              <w:t>1</w:t>
            </w:r>
            <w:r w:rsidR="00425580" w:rsidRPr="003874B6">
              <w:t>7</w:t>
            </w:r>
            <w:r w:rsidR="00384E4F" w:rsidRPr="003874B6">
              <w:t>0</w:t>
            </w:r>
          </w:p>
        </w:tc>
      </w:tr>
      <w:tr w:rsidR="006D5B16" w:rsidRPr="003874B6" w:rsidTr="00703D7A">
        <w:tc>
          <w:tcPr>
            <w:tcW w:w="568" w:type="dxa"/>
            <w:shd w:val="clear" w:color="auto" w:fill="auto"/>
          </w:tcPr>
          <w:p w:rsidR="006D5B16" w:rsidRPr="003874B6" w:rsidRDefault="006D5B16" w:rsidP="003874B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837" w:type="dxa"/>
            <w:shd w:val="clear" w:color="auto" w:fill="auto"/>
            <w:vAlign w:val="center"/>
          </w:tcPr>
          <w:p w:rsidR="006D5B16" w:rsidRPr="003874B6" w:rsidRDefault="006D5B16" w:rsidP="003874B6">
            <w:pPr>
              <w:jc w:val="both"/>
            </w:pPr>
            <w:r w:rsidRPr="003874B6">
              <w:t>Численность детей, занимающихся по дополнительной общеобразовательной программе «Шахматы» на обновленной материально-технической базе Центра «Точка роста»</w:t>
            </w:r>
            <w:r w:rsidR="004935F5" w:rsidRPr="003874B6">
              <w:t xml:space="preserve"> </w:t>
            </w:r>
            <w:r w:rsidRPr="003874B6">
              <w:t>(человек в год)</w:t>
            </w:r>
          </w:p>
        </w:tc>
        <w:tc>
          <w:tcPr>
            <w:tcW w:w="2261" w:type="dxa"/>
            <w:shd w:val="clear" w:color="auto" w:fill="auto"/>
          </w:tcPr>
          <w:p w:rsidR="006D5B16" w:rsidRPr="003874B6" w:rsidRDefault="006D5B16" w:rsidP="003874B6">
            <w:pPr>
              <w:jc w:val="center"/>
            </w:pPr>
            <w:r w:rsidRPr="003874B6">
              <w:rPr>
                <w:lang w:val="en-US"/>
              </w:rPr>
              <w:t>1</w:t>
            </w:r>
            <w:r w:rsidR="00DF20D0" w:rsidRPr="003874B6">
              <w:t>5</w:t>
            </w:r>
          </w:p>
        </w:tc>
      </w:tr>
      <w:tr w:rsidR="006D5B16" w:rsidRPr="003874B6" w:rsidTr="00703D7A">
        <w:tc>
          <w:tcPr>
            <w:tcW w:w="568" w:type="dxa"/>
            <w:shd w:val="clear" w:color="auto" w:fill="auto"/>
          </w:tcPr>
          <w:p w:rsidR="006D5B16" w:rsidRPr="003874B6" w:rsidRDefault="006D5B16" w:rsidP="003874B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837" w:type="dxa"/>
            <w:shd w:val="clear" w:color="auto" w:fill="auto"/>
            <w:vAlign w:val="center"/>
          </w:tcPr>
          <w:p w:rsidR="006D5B16" w:rsidRPr="003874B6" w:rsidRDefault="006D5B16" w:rsidP="003874B6">
            <w:pPr>
              <w:jc w:val="both"/>
            </w:pPr>
            <w:r w:rsidRPr="003874B6">
              <w:t>Численность человек, ежемесячно использующих инфраструктуру Центров «Точка роста» для дистанционного образования (человек в год)</w:t>
            </w:r>
          </w:p>
        </w:tc>
        <w:tc>
          <w:tcPr>
            <w:tcW w:w="2261" w:type="dxa"/>
            <w:shd w:val="clear" w:color="auto" w:fill="auto"/>
          </w:tcPr>
          <w:p w:rsidR="006D5B16" w:rsidRPr="003874B6" w:rsidRDefault="006D5B16" w:rsidP="003874B6">
            <w:pPr>
              <w:jc w:val="center"/>
            </w:pPr>
            <w:r w:rsidRPr="003874B6">
              <w:t>0</w:t>
            </w:r>
          </w:p>
        </w:tc>
      </w:tr>
      <w:tr w:rsidR="006D5B16" w:rsidRPr="003874B6" w:rsidTr="00703D7A">
        <w:tc>
          <w:tcPr>
            <w:tcW w:w="568" w:type="dxa"/>
            <w:shd w:val="clear" w:color="auto" w:fill="auto"/>
          </w:tcPr>
          <w:p w:rsidR="006D5B16" w:rsidRPr="003874B6" w:rsidRDefault="006D5B16" w:rsidP="003874B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837" w:type="dxa"/>
            <w:shd w:val="clear" w:color="auto" w:fill="auto"/>
            <w:vAlign w:val="center"/>
          </w:tcPr>
          <w:p w:rsidR="006D5B16" w:rsidRPr="003874B6" w:rsidRDefault="006D5B16" w:rsidP="003874B6">
            <w:pPr>
              <w:jc w:val="both"/>
            </w:pPr>
            <w:r w:rsidRPr="003874B6">
              <w:t>Численность детей, обучающихся по осно</w:t>
            </w:r>
            <w:r w:rsidR="00AE06F6" w:rsidRPr="003874B6">
              <w:t>вным образовательным программам</w:t>
            </w:r>
            <w:r w:rsidRPr="003874B6">
              <w:t>, реализуемым в сетевой форме</w:t>
            </w:r>
          </w:p>
        </w:tc>
        <w:tc>
          <w:tcPr>
            <w:tcW w:w="2261" w:type="dxa"/>
            <w:shd w:val="clear" w:color="auto" w:fill="auto"/>
          </w:tcPr>
          <w:p w:rsidR="006D5B16" w:rsidRPr="003874B6" w:rsidRDefault="006D5B16" w:rsidP="003874B6">
            <w:pPr>
              <w:jc w:val="center"/>
            </w:pPr>
            <w:r w:rsidRPr="003874B6">
              <w:t>0</w:t>
            </w:r>
          </w:p>
        </w:tc>
      </w:tr>
      <w:tr w:rsidR="006D5B16" w:rsidRPr="003874B6" w:rsidTr="00703D7A">
        <w:tc>
          <w:tcPr>
            <w:tcW w:w="568" w:type="dxa"/>
            <w:shd w:val="clear" w:color="auto" w:fill="auto"/>
          </w:tcPr>
          <w:p w:rsidR="006D5B16" w:rsidRPr="003874B6" w:rsidRDefault="006D5B16" w:rsidP="003874B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837" w:type="dxa"/>
            <w:shd w:val="clear" w:color="auto" w:fill="auto"/>
            <w:vAlign w:val="center"/>
          </w:tcPr>
          <w:p w:rsidR="006D5B16" w:rsidRPr="003874B6" w:rsidRDefault="006D5B16" w:rsidP="003874B6">
            <w:pPr>
              <w:jc w:val="both"/>
            </w:pPr>
            <w:r w:rsidRPr="003874B6">
              <w:t>Численность человек, ежемесячно вовлекаемых в программу социально-культурных компетенций на обновленной материально-технической базе (человек в год)</w:t>
            </w:r>
          </w:p>
        </w:tc>
        <w:tc>
          <w:tcPr>
            <w:tcW w:w="2261" w:type="dxa"/>
            <w:shd w:val="clear" w:color="auto" w:fill="auto"/>
          </w:tcPr>
          <w:p w:rsidR="006D5B16" w:rsidRPr="003874B6" w:rsidRDefault="006D5B16" w:rsidP="003874B6">
            <w:pPr>
              <w:jc w:val="center"/>
            </w:pPr>
            <w:r w:rsidRPr="003874B6">
              <w:t>1</w:t>
            </w:r>
            <w:r w:rsidR="00274003" w:rsidRPr="003874B6">
              <w:t>5</w:t>
            </w:r>
            <w:r w:rsidRPr="003874B6">
              <w:t>0</w:t>
            </w:r>
          </w:p>
        </w:tc>
      </w:tr>
      <w:tr w:rsidR="006D5B16" w:rsidRPr="003874B6" w:rsidTr="00703D7A">
        <w:tc>
          <w:tcPr>
            <w:tcW w:w="568" w:type="dxa"/>
            <w:shd w:val="clear" w:color="auto" w:fill="auto"/>
          </w:tcPr>
          <w:p w:rsidR="006D5B16" w:rsidRPr="003874B6" w:rsidRDefault="006D5B16" w:rsidP="003874B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837" w:type="dxa"/>
            <w:shd w:val="clear" w:color="auto" w:fill="auto"/>
            <w:vAlign w:val="center"/>
          </w:tcPr>
          <w:p w:rsidR="006D5B16" w:rsidRPr="003874B6" w:rsidRDefault="006D5B16" w:rsidP="003874B6">
            <w:pPr>
              <w:jc w:val="both"/>
            </w:pPr>
            <w:r w:rsidRPr="003874B6">
              <w:t>Количество проведенных на площадке «Центра «Точка роста» социокультурных мероприятий</w:t>
            </w:r>
            <w:r w:rsidR="004935F5" w:rsidRPr="003874B6">
              <w:t xml:space="preserve"> </w:t>
            </w:r>
            <w:r w:rsidRPr="003874B6">
              <w:t>(мероприятий  год)</w:t>
            </w:r>
          </w:p>
        </w:tc>
        <w:tc>
          <w:tcPr>
            <w:tcW w:w="2261" w:type="dxa"/>
            <w:shd w:val="clear" w:color="auto" w:fill="auto"/>
          </w:tcPr>
          <w:p w:rsidR="006D5B16" w:rsidRPr="003874B6" w:rsidRDefault="00615B47" w:rsidP="003874B6">
            <w:pPr>
              <w:jc w:val="center"/>
            </w:pPr>
            <w:r w:rsidRPr="003874B6">
              <w:t xml:space="preserve">  </w:t>
            </w:r>
            <w:r w:rsidR="00F755FD" w:rsidRPr="003874B6">
              <w:t>10</w:t>
            </w:r>
          </w:p>
        </w:tc>
      </w:tr>
      <w:tr w:rsidR="006D5B16" w:rsidRPr="003874B6" w:rsidTr="00703D7A">
        <w:tc>
          <w:tcPr>
            <w:tcW w:w="568" w:type="dxa"/>
            <w:shd w:val="clear" w:color="auto" w:fill="auto"/>
          </w:tcPr>
          <w:p w:rsidR="006D5B16" w:rsidRPr="003874B6" w:rsidRDefault="006D5B16" w:rsidP="003874B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837" w:type="dxa"/>
            <w:shd w:val="clear" w:color="auto" w:fill="auto"/>
            <w:vAlign w:val="center"/>
          </w:tcPr>
          <w:p w:rsidR="006D5B16" w:rsidRPr="003874B6" w:rsidRDefault="006D5B16" w:rsidP="003874B6">
            <w:pPr>
              <w:jc w:val="both"/>
            </w:pPr>
            <w:r w:rsidRPr="003874B6">
              <w:t>Повышение кв</w:t>
            </w:r>
            <w:r w:rsidR="00175447" w:rsidRPr="003874B6">
              <w:t>алификации сотрудников Центра «Т</w:t>
            </w:r>
            <w:r w:rsidRPr="003874B6">
              <w:t>очка роста» по предметной области «Технология», ежегодно (процентов)</w:t>
            </w:r>
          </w:p>
        </w:tc>
        <w:tc>
          <w:tcPr>
            <w:tcW w:w="2261" w:type="dxa"/>
            <w:shd w:val="clear" w:color="auto" w:fill="auto"/>
          </w:tcPr>
          <w:p w:rsidR="006D5B16" w:rsidRPr="003874B6" w:rsidRDefault="006D5B16" w:rsidP="003874B6">
            <w:pPr>
              <w:jc w:val="center"/>
            </w:pPr>
            <w:r w:rsidRPr="003874B6">
              <w:t>0%</w:t>
            </w:r>
          </w:p>
        </w:tc>
      </w:tr>
    </w:tbl>
    <w:p w:rsidR="004A1104" w:rsidRPr="003874B6" w:rsidRDefault="004A1104" w:rsidP="003874B6">
      <w:pPr>
        <w:tabs>
          <w:tab w:val="left" w:pos="1125"/>
        </w:tabs>
        <w:ind w:firstLine="709"/>
        <w:jc w:val="both"/>
        <w:rPr>
          <w:lang w:eastAsia="en-US"/>
        </w:rPr>
      </w:pPr>
    </w:p>
    <w:p w:rsidR="004A1104" w:rsidRPr="003874B6" w:rsidRDefault="006D5B16" w:rsidP="003874B6">
      <w:pPr>
        <w:tabs>
          <w:tab w:val="left" w:pos="1125"/>
        </w:tabs>
        <w:ind w:firstLine="709"/>
        <w:jc w:val="both"/>
      </w:pPr>
      <w:r w:rsidRPr="003874B6">
        <w:t>Оборудование и средства обучения, закупленное для Ц</w:t>
      </w:r>
      <w:r w:rsidRPr="003874B6">
        <w:rPr>
          <w:lang w:eastAsia="en-US"/>
        </w:rPr>
        <w:t>ентра образования</w:t>
      </w:r>
      <w:r w:rsidRPr="003874B6">
        <w:rPr>
          <w:spacing w:val="1"/>
          <w:lang w:eastAsia="en-US"/>
        </w:rPr>
        <w:t xml:space="preserve"> гуманитарного и цифрового профилей </w:t>
      </w:r>
      <w:r w:rsidRPr="003874B6">
        <w:rPr>
          <w:lang w:eastAsia="en-US"/>
        </w:rPr>
        <w:t>«Точка</w:t>
      </w:r>
      <w:r w:rsidRPr="003874B6">
        <w:rPr>
          <w:spacing w:val="1"/>
          <w:lang w:eastAsia="en-US"/>
        </w:rPr>
        <w:t xml:space="preserve"> </w:t>
      </w:r>
      <w:r w:rsidRPr="003874B6">
        <w:rPr>
          <w:lang w:eastAsia="en-US"/>
        </w:rPr>
        <w:t xml:space="preserve">роста», созданного на базе МБОУ Троицкая СОШ </w:t>
      </w:r>
      <w:proofErr w:type="spellStart"/>
      <w:r w:rsidRPr="003874B6">
        <w:rPr>
          <w:lang w:eastAsia="en-US"/>
        </w:rPr>
        <w:t>Заларинского</w:t>
      </w:r>
      <w:proofErr w:type="spellEnd"/>
      <w:r w:rsidRPr="003874B6">
        <w:rPr>
          <w:lang w:eastAsia="en-US"/>
        </w:rPr>
        <w:t xml:space="preserve"> района в 2019 году,</w:t>
      </w:r>
      <w:r w:rsidRPr="003874B6">
        <w:t xml:space="preserve"> используется эффективно. </w:t>
      </w:r>
    </w:p>
    <w:p w:rsidR="009458C4" w:rsidRPr="003874B6" w:rsidRDefault="009458C4" w:rsidP="003874B6">
      <w:pPr>
        <w:tabs>
          <w:tab w:val="left" w:pos="1125"/>
        </w:tabs>
        <w:ind w:firstLine="709"/>
        <w:jc w:val="both"/>
      </w:pPr>
      <w:r w:rsidRPr="003874B6">
        <w:t>На базе Центра</w:t>
      </w:r>
      <w:r w:rsidRPr="003874B6">
        <w:rPr>
          <w:spacing w:val="1"/>
        </w:rPr>
        <w:t xml:space="preserve"> </w:t>
      </w:r>
      <w:r w:rsidRPr="003874B6">
        <w:t>образования реализуются</w:t>
      </w:r>
      <w:r w:rsidRPr="003874B6">
        <w:rPr>
          <w:spacing w:val="1"/>
        </w:rPr>
        <w:t xml:space="preserve"> </w:t>
      </w:r>
      <w:r w:rsidRPr="003874B6">
        <w:t>рабочие</w:t>
      </w:r>
      <w:r w:rsidRPr="003874B6">
        <w:rPr>
          <w:spacing w:val="1"/>
        </w:rPr>
        <w:t xml:space="preserve"> </w:t>
      </w:r>
      <w:r w:rsidRPr="003874B6">
        <w:t>программы ООП</w:t>
      </w:r>
      <w:r w:rsidRPr="003874B6">
        <w:rPr>
          <w:spacing w:val="1"/>
        </w:rPr>
        <w:t xml:space="preserve"> </w:t>
      </w:r>
      <w:r w:rsidRPr="003874B6">
        <w:t>по</w:t>
      </w:r>
      <w:r w:rsidRPr="003874B6">
        <w:rPr>
          <w:spacing w:val="1"/>
        </w:rPr>
        <w:t xml:space="preserve"> </w:t>
      </w:r>
      <w:r w:rsidRPr="003874B6">
        <w:t>учебным</w:t>
      </w:r>
      <w:r w:rsidRPr="003874B6">
        <w:rPr>
          <w:spacing w:val="-57"/>
        </w:rPr>
        <w:t xml:space="preserve"> </w:t>
      </w:r>
      <w:r w:rsidRPr="003874B6">
        <w:t xml:space="preserve">предметам «Технология», «Основы безопасности жизнедеятельности», «Информатика». </w:t>
      </w:r>
      <w:r w:rsidR="006D5B16" w:rsidRPr="003874B6">
        <w:t xml:space="preserve">В кабинетах </w:t>
      </w:r>
      <w:r w:rsidRPr="003874B6">
        <w:t>«Точки роста»</w:t>
      </w:r>
      <w:r w:rsidR="006D5B16" w:rsidRPr="003874B6">
        <w:t xml:space="preserve"> проводятся </w:t>
      </w:r>
      <w:r w:rsidR="00B45E42" w:rsidRPr="003874B6">
        <w:t>не только уроки технологии, ОБЖ</w:t>
      </w:r>
      <w:r w:rsidR="006D5B16" w:rsidRPr="003874B6">
        <w:t>, но и математики,</w:t>
      </w:r>
      <w:r w:rsidR="00936D92" w:rsidRPr="003874B6">
        <w:t xml:space="preserve"> алгебры, геометрии,</w:t>
      </w:r>
      <w:r w:rsidR="006D5B16" w:rsidRPr="003874B6">
        <w:t xml:space="preserve"> английского языка. </w:t>
      </w:r>
      <w:proofErr w:type="gramStart"/>
      <w:r w:rsidR="006D5B16" w:rsidRPr="003874B6">
        <w:t>Также на обновленной материально-технической базе Центра «Точка роста» проводятся занятия по дополнительным общеразвивающим программам «</w:t>
      </w:r>
      <w:r w:rsidR="006D5B16" w:rsidRPr="003874B6">
        <w:rPr>
          <w:lang w:val="en-US"/>
        </w:rPr>
        <w:t>Scratch</w:t>
      </w:r>
      <w:r w:rsidR="006D5B16" w:rsidRPr="003874B6">
        <w:t>-программирование», «</w:t>
      </w:r>
      <w:proofErr w:type="spellStart"/>
      <w:r w:rsidR="00DC4F6A" w:rsidRPr="003874B6">
        <w:t>Алгоритмика</w:t>
      </w:r>
      <w:proofErr w:type="spellEnd"/>
      <w:r w:rsidR="006D5B16" w:rsidRPr="003874B6">
        <w:t>», «</w:t>
      </w:r>
      <w:proofErr w:type="spellStart"/>
      <w:r w:rsidR="006D5B16" w:rsidRPr="003874B6">
        <w:t>Лего</w:t>
      </w:r>
      <w:proofErr w:type="spellEnd"/>
      <w:r w:rsidR="006D5B16" w:rsidRPr="003874B6">
        <w:t>-конструирование», «Шахматы»,</w:t>
      </w:r>
      <w:r w:rsidR="002552E3" w:rsidRPr="003874B6">
        <w:t xml:space="preserve"> «Творим вместе», т</w:t>
      </w:r>
      <w:r w:rsidR="00DC4F6A" w:rsidRPr="003874B6">
        <w:t>еатр</w:t>
      </w:r>
      <w:r w:rsidR="002552E3" w:rsidRPr="003874B6">
        <w:t>альный «Парадокс</w:t>
      </w:r>
      <w:r w:rsidR="00DC4F6A" w:rsidRPr="003874B6">
        <w:t>»,</w:t>
      </w:r>
      <w:r w:rsidR="002552E3" w:rsidRPr="003874B6">
        <w:t xml:space="preserve"> </w:t>
      </w:r>
      <w:r w:rsidR="00B45E42" w:rsidRPr="003874B6">
        <w:t>«</w:t>
      </w:r>
      <w:r w:rsidR="00DC4F6A" w:rsidRPr="003874B6">
        <w:t>Пресс-центр»</w:t>
      </w:r>
      <w:r w:rsidR="002552E3" w:rsidRPr="003874B6">
        <w:t>, «Английский язык – окно в мир»</w:t>
      </w:r>
      <w:r w:rsidR="00DC4F6A" w:rsidRPr="003874B6">
        <w:t xml:space="preserve"> и «Школа </w:t>
      </w:r>
      <w:r w:rsidR="006D5B16" w:rsidRPr="003874B6">
        <w:t>безопасности»</w:t>
      </w:r>
      <w:r w:rsidR="00F755FD" w:rsidRPr="003874B6">
        <w:t>, «Рождественский фестиваль»</w:t>
      </w:r>
      <w:r w:rsidR="006D5B16" w:rsidRPr="003874B6">
        <w:t>.</w:t>
      </w:r>
      <w:proofErr w:type="gramEnd"/>
      <w:r w:rsidR="006D5B16" w:rsidRPr="003874B6">
        <w:t xml:space="preserve"> Кроме этого</w:t>
      </w:r>
      <w:r w:rsidR="00DF196B" w:rsidRPr="003874B6">
        <w:t>,</w:t>
      </w:r>
      <w:r w:rsidR="006D5B16" w:rsidRPr="003874B6">
        <w:t xml:space="preserve"> обучающиеся вовлечены в программу формирования социально-культурных компетенций, например</w:t>
      </w:r>
      <w:r w:rsidR="00DF196B" w:rsidRPr="003874B6">
        <w:t>,</w:t>
      </w:r>
      <w:r w:rsidR="006D5B16" w:rsidRPr="003874B6">
        <w:t xml:space="preserve"> проведение школьны</w:t>
      </w:r>
      <w:r w:rsidR="004935F5" w:rsidRPr="003874B6">
        <w:t>х</w:t>
      </w:r>
      <w:r w:rsidR="006D5B16" w:rsidRPr="003874B6">
        <w:t xml:space="preserve"> праздник</w:t>
      </w:r>
      <w:r w:rsidR="004935F5" w:rsidRPr="003874B6">
        <w:t>ов</w:t>
      </w:r>
      <w:r w:rsidR="006D5B16" w:rsidRPr="003874B6">
        <w:t xml:space="preserve"> и мероприяти</w:t>
      </w:r>
      <w:r w:rsidR="004935F5" w:rsidRPr="003874B6">
        <w:t>й</w:t>
      </w:r>
      <w:r w:rsidR="006D5B16" w:rsidRPr="003874B6">
        <w:t>.</w:t>
      </w:r>
      <w:r w:rsidR="004935F5" w:rsidRPr="003874B6">
        <w:t xml:space="preserve"> </w:t>
      </w:r>
    </w:p>
    <w:p w:rsidR="009458C4" w:rsidRPr="003874B6" w:rsidRDefault="009458C4" w:rsidP="003874B6">
      <w:pPr>
        <w:tabs>
          <w:tab w:val="left" w:pos="1125"/>
        </w:tabs>
        <w:ind w:firstLine="709"/>
        <w:jc w:val="both"/>
        <w:rPr>
          <w:rFonts w:eastAsiaTheme="minorHAnsi"/>
          <w:lang w:eastAsia="en-US"/>
        </w:rPr>
      </w:pPr>
      <w:r w:rsidRPr="003874B6">
        <w:rPr>
          <w:rFonts w:eastAsiaTheme="minorHAnsi"/>
          <w:lang w:eastAsia="en-US"/>
        </w:rPr>
        <w:t>Педагоги Центра «Точка роста» МБОУ Троицкая СОШ п</w:t>
      </w:r>
      <w:r w:rsidRPr="009458C4">
        <w:rPr>
          <w:rFonts w:eastAsiaTheme="minorHAnsi"/>
          <w:lang w:eastAsia="en-US"/>
        </w:rPr>
        <w:t>овыш</w:t>
      </w:r>
      <w:r w:rsidRPr="003874B6">
        <w:rPr>
          <w:rFonts w:eastAsiaTheme="minorHAnsi"/>
          <w:lang w:eastAsia="en-US"/>
        </w:rPr>
        <w:t>ают</w:t>
      </w:r>
      <w:r w:rsidRPr="009458C4">
        <w:rPr>
          <w:rFonts w:eastAsiaTheme="minorHAnsi"/>
          <w:lang w:eastAsia="en-US"/>
        </w:rPr>
        <w:t xml:space="preserve"> квалификаци</w:t>
      </w:r>
      <w:r w:rsidRPr="003874B6">
        <w:rPr>
          <w:rFonts w:eastAsiaTheme="minorHAnsi"/>
          <w:lang w:eastAsia="en-US"/>
        </w:rPr>
        <w:t>ю</w:t>
      </w:r>
      <w:r w:rsidRPr="009458C4">
        <w:rPr>
          <w:rFonts w:eastAsiaTheme="minorHAnsi"/>
          <w:lang w:eastAsia="en-US"/>
        </w:rPr>
        <w:t xml:space="preserve"> и </w:t>
      </w:r>
      <w:r w:rsidRPr="003874B6">
        <w:rPr>
          <w:rFonts w:eastAsiaTheme="minorHAnsi"/>
          <w:lang w:eastAsia="en-US"/>
        </w:rPr>
        <w:t xml:space="preserve">принимают </w:t>
      </w:r>
      <w:r w:rsidRPr="009458C4">
        <w:rPr>
          <w:rFonts w:eastAsiaTheme="minorHAnsi"/>
          <w:lang w:eastAsia="en-US"/>
        </w:rPr>
        <w:t>участие в семинарах</w:t>
      </w:r>
      <w:r w:rsidR="00D63D97" w:rsidRPr="003874B6">
        <w:rPr>
          <w:rFonts w:eastAsiaTheme="minorHAnsi"/>
          <w:lang w:eastAsia="en-US"/>
        </w:rPr>
        <w:t xml:space="preserve">,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"/>
        <w:gridCol w:w="6766"/>
        <w:gridCol w:w="1720"/>
      </w:tblGrid>
      <w:tr w:rsidR="009458C4" w:rsidRPr="003874B6" w:rsidTr="00282A56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C4" w:rsidRPr="003874B6" w:rsidRDefault="009458C4" w:rsidP="003874B6">
            <w:pPr>
              <w:tabs>
                <w:tab w:val="left" w:pos="1125"/>
              </w:tabs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3874B6">
              <w:rPr>
                <w:rFonts w:eastAsiaTheme="minorHAnsi"/>
                <w:lang w:eastAsia="en-US"/>
              </w:rPr>
              <w:t>Кичий</w:t>
            </w:r>
            <w:proofErr w:type="spellEnd"/>
            <w:r w:rsidRPr="003874B6">
              <w:rPr>
                <w:rFonts w:eastAsiaTheme="minorHAnsi"/>
                <w:lang w:eastAsia="en-US"/>
              </w:rPr>
              <w:t xml:space="preserve"> Н.Е.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C4" w:rsidRPr="003874B6" w:rsidRDefault="009458C4" w:rsidP="003874B6">
            <w:pPr>
              <w:tabs>
                <w:tab w:val="left" w:pos="1125"/>
              </w:tabs>
              <w:rPr>
                <w:rFonts w:eastAsiaTheme="minorHAnsi"/>
                <w:lang w:eastAsia="en-US"/>
              </w:rPr>
            </w:pPr>
            <w:r w:rsidRPr="003874B6">
              <w:rPr>
                <w:rFonts w:eastAsiaTheme="minorHAnsi"/>
                <w:bCs/>
                <w:lang w:eastAsia="en-US"/>
              </w:rPr>
              <w:t xml:space="preserve">Семинар/ Тематическая сессия «Центры образования «Точка роста»: сообщество, ресурсы, результат» (в рамках работы региональной </w:t>
            </w:r>
            <w:proofErr w:type="spellStart"/>
            <w:r w:rsidRPr="003874B6">
              <w:rPr>
                <w:rFonts w:eastAsiaTheme="minorHAnsi"/>
                <w:bCs/>
                <w:lang w:eastAsia="en-US"/>
              </w:rPr>
              <w:t>коворкинг</w:t>
            </w:r>
            <w:proofErr w:type="spellEnd"/>
            <w:r w:rsidRPr="003874B6">
              <w:rPr>
                <w:rFonts w:eastAsiaTheme="minorHAnsi"/>
                <w:bCs/>
                <w:lang w:eastAsia="en-US"/>
              </w:rPr>
              <w:t xml:space="preserve">-площадки по вопросам </w:t>
            </w:r>
            <w:r w:rsidRPr="003874B6">
              <w:rPr>
                <w:rFonts w:eastAsiaTheme="minorHAnsi"/>
                <w:bCs/>
                <w:lang w:eastAsia="en-US"/>
              </w:rPr>
              <w:lastRenderedPageBreak/>
              <w:t>методического сопровождения профессионального развития педагогов и руководителей образовательных организаций Иркутской области)</w:t>
            </w:r>
            <w:r w:rsidRPr="003874B6">
              <w:rPr>
                <w:rFonts w:eastAsiaTheme="minorHAnsi"/>
                <w:lang w:eastAsia="en-US"/>
              </w:rPr>
              <w:t xml:space="preserve"> (ГАУ ДПО ИРО) 25.04.2023 г.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C4" w:rsidRPr="003874B6" w:rsidRDefault="009458C4" w:rsidP="003874B6">
            <w:pPr>
              <w:tabs>
                <w:tab w:val="left" w:pos="1125"/>
              </w:tabs>
              <w:jc w:val="both"/>
              <w:rPr>
                <w:rFonts w:eastAsiaTheme="minorHAnsi"/>
                <w:lang w:eastAsia="en-US"/>
              </w:rPr>
            </w:pPr>
            <w:r w:rsidRPr="003874B6">
              <w:rPr>
                <w:rFonts w:eastAsiaTheme="minorHAnsi"/>
                <w:lang w:eastAsia="en-US"/>
              </w:rPr>
              <w:lastRenderedPageBreak/>
              <w:t>сертификат</w:t>
            </w:r>
          </w:p>
        </w:tc>
      </w:tr>
      <w:tr w:rsidR="003874B6" w:rsidRPr="003874B6" w:rsidTr="00282A56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B6" w:rsidRPr="003874B6" w:rsidRDefault="003874B6" w:rsidP="003874B6">
            <w:pPr>
              <w:tabs>
                <w:tab w:val="left" w:pos="1125"/>
              </w:tabs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3874B6">
              <w:rPr>
                <w:rFonts w:eastAsiaTheme="minorHAnsi"/>
                <w:lang w:eastAsia="en-US"/>
              </w:rPr>
              <w:lastRenderedPageBreak/>
              <w:t>Кичий</w:t>
            </w:r>
            <w:proofErr w:type="spellEnd"/>
            <w:r w:rsidRPr="003874B6">
              <w:rPr>
                <w:rFonts w:eastAsiaTheme="minorHAnsi"/>
                <w:lang w:eastAsia="en-US"/>
              </w:rPr>
              <w:t xml:space="preserve"> Н.Е.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B6" w:rsidRPr="003874B6" w:rsidRDefault="003874B6" w:rsidP="003874B6">
            <w:pPr>
              <w:ind w:left="31" w:right="150"/>
              <w:outlineLvl w:val="1"/>
              <w:rPr>
                <w:rFonts w:eastAsiaTheme="minorHAnsi"/>
                <w:lang w:eastAsia="en-US"/>
              </w:rPr>
            </w:pPr>
            <w:r w:rsidRPr="003874B6">
              <w:rPr>
                <w:bCs/>
              </w:rPr>
              <w:t xml:space="preserve">Семинар «Нормативно-правовое обеспечение сетевого взаимодействия образовательных организаций в рамках национального проекта «Образование» </w:t>
            </w:r>
            <w:r w:rsidRPr="003874B6">
              <w:rPr>
                <w:rFonts w:eastAsiaTheme="minorHAnsi"/>
                <w:lang w:eastAsia="en-US"/>
              </w:rPr>
              <w:t>(ГАУ ДПО ИРО) 16.05.2023 г.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B6" w:rsidRPr="003874B6" w:rsidRDefault="003874B6" w:rsidP="003874B6">
            <w:pPr>
              <w:tabs>
                <w:tab w:val="left" w:pos="1125"/>
              </w:tabs>
              <w:jc w:val="both"/>
              <w:rPr>
                <w:rFonts w:eastAsiaTheme="minorHAnsi"/>
                <w:lang w:eastAsia="en-US"/>
              </w:rPr>
            </w:pPr>
            <w:r w:rsidRPr="003874B6">
              <w:rPr>
                <w:rFonts w:eastAsiaTheme="minorHAnsi"/>
                <w:lang w:eastAsia="en-US"/>
              </w:rPr>
              <w:t>сертификат</w:t>
            </w:r>
          </w:p>
        </w:tc>
      </w:tr>
      <w:tr w:rsidR="009458C4" w:rsidRPr="003874B6" w:rsidTr="00282A56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C4" w:rsidRPr="003874B6" w:rsidRDefault="009458C4" w:rsidP="003874B6">
            <w:pPr>
              <w:tabs>
                <w:tab w:val="left" w:pos="1125"/>
              </w:tabs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3874B6">
              <w:rPr>
                <w:rFonts w:eastAsiaTheme="minorHAnsi"/>
                <w:lang w:eastAsia="en-US"/>
              </w:rPr>
              <w:t>Кичий</w:t>
            </w:r>
            <w:proofErr w:type="spellEnd"/>
            <w:r w:rsidRPr="003874B6">
              <w:rPr>
                <w:rFonts w:eastAsiaTheme="minorHAnsi"/>
                <w:lang w:eastAsia="en-US"/>
              </w:rPr>
              <w:t xml:space="preserve"> Н.Е.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C4" w:rsidRPr="003874B6" w:rsidRDefault="009458C4" w:rsidP="003874B6">
            <w:pPr>
              <w:tabs>
                <w:tab w:val="left" w:pos="1125"/>
              </w:tabs>
              <w:rPr>
                <w:rFonts w:eastAsiaTheme="minorHAnsi"/>
                <w:bCs/>
                <w:lang w:eastAsia="en-US"/>
              </w:rPr>
            </w:pPr>
            <w:r w:rsidRPr="003874B6">
              <w:rPr>
                <w:rFonts w:eastAsiaTheme="minorHAnsi"/>
                <w:bCs/>
                <w:lang w:eastAsia="en-US"/>
              </w:rPr>
              <w:t>Семинар «Дополнительное образование детей как ресурс построения адаптивной образовательной среды школы» (ГАУ ДПО ИРО) 25.05.2023 г.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C4" w:rsidRPr="003874B6" w:rsidRDefault="009458C4" w:rsidP="003874B6">
            <w:pPr>
              <w:tabs>
                <w:tab w:val="left" w:pos="1125"/>
              </w:tabs>
              <w:jc w:val="both"/>
              <w:rPr>
                <w:rFonts w:eastAsiaTheme="minorHAnsi"/>
                <w:lang w:eastAsia="en-US"/>
              </w:rPr>
            </w:pPr>
            <w:r w:rsidRPr="003874B6">
              <w:rPr>
                <w:rFonts w:eastAsiaTheme="minorHAnsi"/>
                <w:lang w:eastAsia="en-US"/>
              </w:rPr>
              <w:t>сертификат</w:t>
            </w:r>
          </w:p>
        </w:tc>
      </w:tr>
      <w:tr w:rsidR="00730C57" w:rsidRPr="003874B6" w:rsidTr="00282A56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C57" w:rsidRPr="003874B6" w:rsidRDefault="00730C57" w:rsidP="003874B6">
            <w:pPr>
              <w:tabs>
                <w:tab w:val="left" w:pos="1125"/>
              </w:tabs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3874B6">
              <w:rPr>
                <w:rFonts w:eastAsiaTheme="minorHAnsi"/>
                <w:lang w:eastAsia="en-US"/>
              </w:rPr>
              <w:t>Кичий</w:t>
            </w:r>
            <w:proofErr w:type="spellEnd"/>
            <w:r w:rsidRPr="003874B6">
              <w:rPr>
                <w:rFonts w:eastAsiaTheme="minorHAnsi"/>
                <w:lang w:eastAsia="en-US"/>
              </w:rPr>
              <w:t xml:space="preserve"> Н.Е.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C57" w:rsidRPr="003874B6" w:rsidRDefault="00730C57" w:rsidP="003874B6">
            <w:pPr>
              <w:tabs>
                <w:tab w:val="left" w:pos="1125"/>
              </w:tabs>
              <w:rPr>
                <w:rFonts w:eastAsiaTheme="minorHAnsi"/>
                <w:bCs/>
                <w:lang w:eastAsia="en-US"/>
              </w:rPr>
            </w:pPr>
            <w:r w:rsidRPr="003874B6">
              <w:rPr>
                <w:rFonts w:eastAsia="Arial"/>
              </w:rPr>
              <w:t>Муниципальный семинар «Центры «Точка роста» как ресурс формирования современных цифровых компетенций у педагогических работников и обучающихся», 29.11.2023 г.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C57" w:rsidRPr="003874B6" w:rsidRDefault="00730C57" w:rsidP="003874B6">
            <w:pPr>
              <w:tabs>
                <w:tab w:val="left" w:pos="1125"/>
              </w:tabs>
              <w:jc w:val="both"/>
              <w:rPr>
                <w:rFonts w:eastAsiaTheme="minorHAnsi"/>
                <w:lang w:eastAsia="en-US"/>
              </w:rPr>
            </w:pPr>
            <w:r w:rsidRPr="003874B6">
              <w:rPr>
                <w:rFonts w:eastAsia="Arial"/>
              </w:rPr>
              <w:t>участие</w:t>
            </w:r>
          </w:p>
        </w:tc>
      </w:tr>
      <w:tr w:rsidR="004A132B" w:rsidRPr="003874B6" w:rsidTr="00282A56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2B" w:rsidRPr="003874B6" w:rsidRDefault="004A132B" w:rsidP="003874B6">
            <w:pPr>
              <w:tabs>
                <w:tab w:val="left" w:pos="1125"/>
              </w:tabs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3874B6">
              <w:rPr>
                <w:rFonts w:eastAsiaTheme="minorHAnsi"/>
                <w:lang w:eastAsia="en-US"/>
              </w:rPr>
              <w:t>Мозолева</w:t>
            </w:r>
            <w:proofErr w:type="spellEnd"/>
            <w:r w:rsidRPr="003874B6">
              <w:rPr>
                <w:rFonts w:eastAsiaTheme="minorHAnsi"/>
                <w:lang w:eastAsia="en-US"/>
              </w:rPr>
              <w:t xml:space="preserve"> А.В.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2B" w:rsidRPr="003874B6" w:rsidRDefault="00282A56" w:rsidP="00282A56">
            <w:pPr>
              <w:tabs>
                <w:tab w:val="left" w:pos="1125"/>
              </w:tabs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Семинар по  вопросам изменения содержания образования, введения и реализации ФГОС, ФООП», </w:t>
            </w:r>
            <w:r w:rsidRPr="00282A56">
              <w:rPr>
                <w:rFonts w:eastAsiaTheme="minorHAnsi"/>
                <w:bCs/>
                <w:lang w:eastAsia="en-US"/>
              </w:rPr>
              <w:t>(ГАУ ДПО ИРО) 1</w:t>
            </w:r>
            <w:r>
              <w:rPr>
                <w:rFonts w:eastAsiaTheme="minorHAnsi"/>
                <w:bCs/>
                <w:lang w:eastAsia="en-US"/>
              </w:rPr>
              <w:t>8</w:t>
            </w:r>
            <w:r w:rsidRPr="00282A56">
              <w:rPr>
                <w:rFonts w:eastAsiaTheme="minorHAnsi"/>
                <w:bCs/>
                <w:lang w:eastAsia="en-US"/>
              </w:rPr>
              <w:t>.0</w:t>
            </w:r>
            <w:r>
              <w:rPr>
                <w:rFonts w:eastAsiaTheme="minorHAnsi"/>
                <w:bCs/>
                <w:lang w:eastAsia="en-US"/>
              </w:rPr>
              <w:t>8</w:t>
            </w:r>
            <w:r w:rsidRPr="00282A56">
              <w:rPr>
                <w:rFonts w:eastAsiaTheme="minorHAnsi"/>
                <w:bCs/>
                <w:lang w:eastAsia="en-US"/>
              </w:rPr>
              <w:t>.2023 г.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2B" w:rsidRPr="003874B6" w:rsidRDefault="00282A56" w:rsidP="003874B6">
            <w:pPr>
              <w:tabs>
                <w:tab w:val="left" w:pos="1125"/>
              </w:tabs>
              <w:jc w:val="both"/>
              <w:rPr>
                <w:rFonts w:eastAsiaTheme="minorHAnsi"/>
                <w:lang w:eastAsia="en-US"/>
              </w:rPr>
            </w:pPr>
            <w:r w:rsidRPr="003874B6">
              <w:rPr>
                <w:rFonts w:eastAsiaTheme="minorHAnsi"/>
                <w:lang w:eastAsia="en-US"/>
              </w:rPr>
              <w:t>сертификат</w:t>
            </w:r>
          </w:p>
        </w:tc>
      </w:tr>
      <w:tr w:rsidR="00282A56" w:rsidRPr="003874B6" w:rsidTr="00282A56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6" w:rsidRPr="003874B6" w:rsidRDefault="00282A56" w:rsidP="00592E1C">
            <w:pPr>
              <w:tabs>
                <w:tab w:val="left" w:pos="1125"/>
              </w:tabs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3874B6">
              <w:rPr>
                <w:rFonts w:eastAsiaTheme="minorHAnsi"/>
                <w:lang w:eastAsia="en-US"/>
              </w:rPr>
              <w:t>Мозолева</w:t>
            </w:r>
            <w:proofErr w:type="spellEnd"/>
            <w:r w:rsidRPr="003874B6">
              <w:rPr>
                <w:rFonts w:eastAsiaTheme="minorHAnsi"/>
                <w:lang w:eastAsia="en-US"/>
              </w:rPr>
              <w:t xml:space="preserve"> А.В.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6" w:rsidRPr="003874B6" w:rsidRDefault="00282A56" w:rsidP="00592E1C">
            <w:pPr>
              <w:tabs>
                <w:tab w:val="left" w:pos="1125"/>
              </w:tabs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КПК «Содержание деятельности педагога в условиях реализации ФГОС», 2023 г., 16 ч., Центр развития образования г. Саянск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6" w:rsidRPr="003874B6" w:rsidRDefault="00282A56" w:rsidP="00592E1C">
            <w:pPr>
              <w:tabs>
                <w:tab w:val="left" w:pos="1125"/>
              </w:tabs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удостоверение</w:t>
            </w:r>
          </w:p>
        </w:tc>
      </w:tr>
    </w:tbl>
    <w:p w:rsidR="009458C4" w:rsidRDefault="00282A56" w:rsidP="003874B6">
      <w:pPr>
        <w:tabs>
          <w:tab w:val="left" w:pos="1125"/>
        </w:tabs>
        <w:ind w:firstLine="709"/>
        <w:jc w:val="both"/>
        <w:rPr>
          <w:rFonts w:eastAsiaTheme="minorHAnsi"/>
          <w:lang w:eastAsia="en-US"/>
        </w:rPr>
      </w:pPr>
      <w:r w:rsidRPr="003874B6">
        <w:rPr>
          <w:rFonts w:eastAsiaTheme="minorHAnsi"/>
          <w:lang w:eastAsia="en-US"/>
        </w:rPr>
        <w:t>участвуют в профессиональных конкурсах.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"/>
        <w:gridCol w:w="6785"/>
        <w:gridCol w:w="1701"/>
      </w:tblGrid>
      <w:tr w:rsidR="00282A56" w:rsidRPr="003874B6" w:rsidTr="00D06CE0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6" w:rsidRPr="003874B6" w:rsidRDefault="00282A56" w:rsidP="00592E1C">
            <w:pPr>
              <w:tabs>
                <w:tab w:val="left" w:pos="1125"/>
              </w:tabs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3874B6">
              <w:rPr>
                <w:rFonts w:eastAsiaTheme="minorHAnsi"/>
                <w:lang w:eastAsia="en-US"/>
              </w:rPr>
              <w:t>Мозолева</w:t>
            </w:r>
            <w:proofErr w:type="spellEnd"/>
            <w:r w:rsidRPr="003874B6">
              <w:rPr>
                <w:rFonts w:eastAsiaTheme="minorHAnsi"/>
                <w:lang w:eastAsia="en-US"/>
              </w:rPr>
              <w:t xml:space="preserve"> А.В.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6" w:rsidRPr="003874B6" w:rsidRDefault="00D06CE0" w:rsidP="00337E0B">
            <w:pPr>
              <w:tabs>
                <w:tab w:val="left" w:pos="1125"/>
              </w:tabs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Областной конкурс методических разработок по предмет</w:t>
            </w:r>
            <w:r w:rsidR="00337E0B">
              <w:rPr>
                <w:rFonts w:eastAsiaTheme="minorHAnsi"/>
                <w:bCs/>
                <w:lang w:eastAsia="en-US"/>
              </w:rPr>
              <w:t>ам</w:t>
            </w:r>
            <w:r>
              <w:rPr>
                <w:rFonts w:eastAsiaTheme="minorHAnsi"/>
                <w:bCs/>
                <w:lang w:eastAsia="en-US"/>
              </w:rPr>
              <w:t xml:space="preserve"> «Основы безопасности жизнедеятельности</w:t>
            </w:r>
            <w:r w:rsidR="00337E0B">
              <w:rPr>
                <w:rFonts w:eastAsiaTheme="minorHAnsi"/>
                <w:bCs/>
                <w:lang w:eastAsia="en-US"/>
              </w:rPr>
              <w:t>»</w:t>
            </w:r>
            <w:r>
              <w:rPr>
                <w:rFonts w:eastAsiaTheme="minorHAnsi"/>
                <w:bCs/>
                <w:lang w:eastAsia="en-US"/>
              </w:rPr>
              <w:t xml:space="preserve"> и </w:t>
            </w:r>
            <w:r w:rsidR="00337E0B">
              <w:rPr>
                <w:rFonts w:eastAsiaTheme="minorHAnsi"/>
                <w:bCs/>
                <w:lang w:eastAsia="en-US"/>
              </w:rPr>
              <w:t>«Б</w:t>
            </w:r>
            <w:r>
              <w:rPr>
                <w:rFonts w:eastAsiaTheme="minorHAnsi"/>
                <w:bCs/>
                <w:lang w:eastAsia="en-US"/>
              </w:rPr>
              <w:t>езопасность жизнедеятельности», октябрь 2023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6" w:rsidRPr="003874B6" w:rsidRDefault="00D06CE0" w:rsidP="00592E1C">
            <w:pPr>
              <w:tabs>
                <w:tab w:val="left" w:pos="1125"/>
              </w:tabs>
              <w:jc w:val="both"/>
              <w:rPr>
                <w:rFonts w:eastAsiaTheme="minorHAnsi"/>
                <w:lang w:eastAsia="en-US"/>
              </w:rPr>
            </w:pPr>
            <w:r w:rsidRPr="003874B6">
              <w:rPr>
                <w:rFonts w:eastAsiaTheme="minorHAnsi"/>
                <w:lang w:eastAsia="en-US"/>
              </w:rPr>
              <w:t>Сертификат</w:t>
            </w:r>
            <w:r>
              <w:rPr>
                <w:rFonts w:eastAsiaTheme="minorHAnsi"/>
                <w:lang w:eastAsia="en-US"/>
              </w:rPr>
              <w:t xml:space="preserve"> участника</w:t>
            </w:r>
          </w:p>
        </w:tc>
      </w:tr>
      <w:tr w:rsidR="00282A56" w:rsidRPr="003874B6" w:rsidTr="00D06CE0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6" w:rsidRPr="003874B6" w:rsidRDefault="00282A56" w:rsidP="00997E7F">
            <w:pPr>
              <w:tabs>
                <w:tab w:val="left" w:pos="1125"/>
              </w:tabs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3874B6">
              <w:rPr>
                <w:rFonts w:eastAsiaTheme="minorHAnsi"/>
                <w:lang w:eastAsia="en-US"/>
              </w:rPr>
              <w:t>Мозолева</w:t>
            </w:r>
            <w:proofErr w:type="spellEnd"/>
            <w:r w:rsidRPr="003874B6">
              <w:rPr>
                <w:rFonts w:eastAsiaTheme="minorHAnsi"/>
                <w:lang w:eastAsia="en-US"/>
              </w:rPr>
              <w:t xml:space="preserve"> А.В.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6" w:rsidRPr="00337E0B" w:rsidRDefault="00D06CE0" w:rsidP="00D06CE0">
            <w:pPr>
              <w:tabs>
                <w:tab w:val="left" w:pos="1125"/>
              </w:tabs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val="en-US" w:eastAsia="en-US"/>
              </w:rPr>
              <w:t>XIV</w:t>
            </w:r>
            <w:r>
              <w:rPr>
                <w:rFonts w:eastAsiaTheme="minorHAnsi"/>
                <w:bCs/>
                <w:lang w:eastAsia="en-US"/>
              </w:rPr>
              <w:t xml:space="preserve"> областной с</w:t>
            </w:r>
            <w:r w:rsidR="00282A56">
              <w:rPr>
                <w:rFonts w:eastAsiaTheme="minorHAnsi"/>
                <w:bCs/>
                <w:lang w:eastAsia="en-US"/>
              </w:rPr>
              <w:t>мотр-</w:t>
            </w:r>
            <w:r w:rsidR="00282A56" w:rsidRPr="003874B6">
              <w:rPr>
                <w:rFonts w:eastAsiaTheme="minorHAnsi"/>
                <w:bCs/>
                <w:lang w:eastAsia="en-US"/>
              </w:rPr>
              <w:t>конкурс</w:t>
            </w:r>
            <w:r w:rsidR="00282A56">
              <w:rPr>
                <w:rFonts w:eastAsiaTheme="minorHAnsi"/>
                <w:bCs/>
                <w:lang w:eastAsia="en-US"/>
              </w:rPr>
              <w:t xml:space="preserve"> </w:t>
            </w:r>
            <w:r w:rsidRPr="003874B6">
              <w:rPr>
                <w:rFonts w:eastAsiaTheme="minorHAnsi"/>
                <w:bCs/>
                <w:lang w:eastAsia="en-US"/>
              </w:rPr>
              <w:t>профессионального мастерства</w:t>
            </w:r>
            <w:r>
              <w:rPr>
                <w:rFonts w:eastAsiaTheme="minorHAnsi"/>
                <w:bCs/>
                <w:lang w:eastAsia="en-US"/>
              </w:rPr>
              <w:t xml:space="preserve"> «Учитель основ безопасности жизнедеятельности-2023»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6" w:rsidRPr="003874B6" w:rsidRDefault="00D06CE0" w:rsidP="00592E1C">
            <w:pPr>
              <w:tabs>
                <w:tab w:val="left" w:pos="1125"/>
              </w:tabs>
              <w:jc w:val="both"/>
              <w:rPr>
                <w:rFonts w:eastAsiaTheme="minorHAnsi"/>
                <w:lang w:eastAsia="en-US"/>
              </w:rPr>
            </w:pPr>
            <w:r w:rsidRPr="003874B6">
              <w:rPr>
                <w:rFonts w:eastAsiaTheme="minorHAnsi"/>
                <w:lang w:eastAsia="en-US"/>
              </w:rPr>
              <w:t>Сертификат</w:t>
            </w:r>
            <w:r>
              <w:rPr>
                <w:rFonts w:eastAsiaTheme="minorHAnsi"/>
                <w:lang w:eastAsia="en-US"/>
              </w:rPr>
              <w:t xml:space="preserve"> участника</w:t>
            </w:r>
          </w:p>
        </w:tc>
      </w:tr>
      <w:tr w:rsidR="00282A56" w:rsidRPr="003874B6" w:rsidTr="00D06CE0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6" w:rsidRPr="003874B6" w:rsidRDefault="00282A56" w:rsidP="00592E1C">
            <w:pPr>
              <w:tabs>
                <w:tab w:val="left" w:pos="1125"/>
              </w:tabs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3874B6">
              <w:rPr>
                <w:rFonts w:eastAsiaTheme="minorHAnsi"/>
                <w:lang w:eastAsia="en-US"/>
              </w:rPr>
              <w:t>Деревянкина</w:t>
            </w:r>
            <w:proofErr w:type="spellEnd"/>
            <w:r w:rsidRPr="003874B6">
              <w:rPr>
                <w:rFonts w:eastAsiaTheme="minorHAnsi"/>
                <w:lang w:eastAsia="en-US"/>
              </w:rPr>
              <w:t xml:space="preserve"> Л.А.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6" w:rsidRDefault="00282A56" w:rsidP="00592E1C">
            <w:pPr>
              <w:tabs>
                <w:tab w:val="left" w:pos="1125"/>
              </w:tabs>
              <w:rPr>
                <w:rFonts w:eastAsiaTheme="minorHAnsi"/>
                <w:bCs/>
                <w:lang w:eastAsia="en-US"/>
              </w:rPr>
            </w:pPr>
            <w:r w:rsidRPr="003874B6">
              <w:rPr>
                <w:rFonts w:eastAsiaTheme="minorHAnsi"/>
                <w:bCs/>
                <w:lang w:eastAsia="en-US"/>
              </w:rPr>
              <w:t>Муниципальный конкурс профессионального мастерства в сфере дополнительного образования детей «Сердце отдаю детям» (МКУ «Комитет по образованию»), декабрь 2023 г.</w:t>
            </w:r>
          </w:p>
          <w:p w:rsidR="00CF7297" w:rsidRPr="003874B6" w:rsidRDefault="00CF7297" w:rsidP="00592E1C">
            <w:pPr>
              <w:tabs>
                <w:tab w:val="left" w:pos="1125"/>
              </w:tabs>
              <w:rPr>
                <w:rFonts w:eastAsiaTheme="minorHAnsi"/>
                <w:bCs/>
                <w:lang w:eastAsia="en-US"/>
              </w:rPr>
            </w:pPr>
            <w:hyperlink r:id="rId6" w:history="1">
              <w:r>
                <w:rPr>
                  <w:rStyle w:val="a7"/>
                </w:rPr>
                <w:t>Конкурс профессионального мастерства (ddt-zalari.ru)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6" w:rsidRPr="003874B6" w:rsidRDefault="00282A56" w:rsidP="00592E1C">
            <w:pPr>
              <w:tabs>
                <w:tab w:val="left" w:pos="1125"/>
              </w:tabs>
              <w:jc w:val="both"/>
              <w:rPr>
                <w:rFonts w:eastAsiaTheme="minorHAnsi"/>
                <w:lang w:eastAsia="en-US"/>
              </w:rPr>
            </w:pPr>
            <w:r w:rsidRPr="003874B6">
              <w:rPr>
                <w:rFonts w:eastAsiaTheme="minorHAnsi"/>
                <w:lang w:eastAsia="en-US"/>
              </w:rPr>
              <w:t>Диплом участника</w:t>
            </w:r>
          </w:p>
        </w:tc>
      </w:tr>
    </w:tbl>
    <w:p w:rsidR="00282A56" w:rsidRPr="004744B3" w:rsidRDefault="00337E0B" w:rsidP="003874B6">
      <w:pPr>
        <w:tabs>
          <w:tab w:val="left" w:pos="1125"/>
        </w:tabs>
        <w:ind w:firstLine="709"/>
        <w:jc w:val="both"/>
        <w:rPr>
          <w:rFonts w:eastAsiaTheme="minorHAnsi"/>
          <w:lang w:val="en-US" w:eastAsia="en-US"/>
        </w:rPr>
      </w:pPr>
      <w:r>
        <w:rPr>
          <w:noProof/>
        </w:rPr>
        <w:drawing>
          <wp:inline distT="0" distB="0" distL="0" distR="0" wp14:anchorId="3B3059EB" wp14:editId="48F65161">
            <wp:extent cx="985961" cy="1314395"/>
            <wp:effectExtent l="0" t="0" r="5080" b="635"/>
            <wp:docPr id="6" name="Рисунок 6" descr="C:\Users\Natali\Downloads\IMG-1d4afae715ace0295480f3f72cfd9b8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\Downloads\IMG-1d4afae715ace0295480f3f72cfd9b8f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365" cy="132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lang w:val="en-US" w:eastAsia="en-US"/>
        </w:rPr>
        <w:t xml:space="preserve"> </w:t>
      </w:r>
      <w:r w:rsidR="004744B3">
        <w:rPr>
          <w:noProof/>
        </w:rPr>
        <w:drawing>
          <wp:inline distT="0" distB="0" distL="0" distR="0" wp14:anchorId="579D7EBD" wp14:editId="5013F86B">
            <wp:extent cx="978174" cy="1304014"/>
            <wp:effectExtent l="0" t="0" r="0" b="0"/>
            <wp:docPr id="3" name="Рисунок 3" descr="C:\Users\Natali\Downloads\IMG-24828b7ebfd3d808b566c740aff86bc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\Downloads\IMG-24828b7ebfd3d808b566c740aff86bcb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962" cy="131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4B3">
        <w:rPr>
          <w:rFonts w:eastAsiaTheme="minorHAnsi"/>
          <w:lang w:val="en-US" w:eastAsia="en-US"/>
        </w:rPr>
        <w:t xml:space="preserve"> </w:t>
      </w:r>
      <w:r w:rsidR="004744B3">
        <w:rPr>
          <w:noProof/>
        </w:rPr>
        <w:drawing>
          <wp:inline distT="0" distB="0" distL="0" distR="0" wp14:anchorId="0EC13EB8" wp14:editId="268FC4FA">
            <wp:extent cx="798681" cy="1304014"/>
            <wp:effectExtent l="0" t="0" r="1905" b="0"/>
            <wp:docPr id="5" name="Рисунок 5" descr="C:\Users\Natali\Downloads\IMG-d936bc010e89ca476f22e3d9ca09d3d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i\Downloads\IMG-d936bc010e89ca476f22e3d9ca09d3d4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037" cy="131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2A56" w:rsidRPr="009458C4" w:rsidRDefault="00282A56" w:rsidP="003874B6">
      <w:pPr>
        <w:tabs>
          <w:tab w:val="left" w:pos="1125"/>
        </w:tabs>
        <w:ind w:firstLine="709"/>
        <w:jc w:val="both"/>
        <w:rPr>
          <w:rFonts w:eastAsiaTheme="minorHAnsi"/>
          <w:lang w:eastAsia="en-US"/>
        </w:rPr>
      </w:pPr>
    </w:p>
    <w:p w:rsidR="00541E03" w:rsidRPr="003874B6" w:rsidRDefault="00541E03" w:rsidP="003874B6">
      <w:pPr>
        <w:tabs>
          <w:tab w:val="left" w:pos="1125"/>
        </w:tabs>
        <w:ind w:firstLine="709"/>
        <w:jc w:val="both"/>
        <w:rPr>
          <w:lang w:eastAsia="en-US"/>
        </w:rPr>
      </w:pPr>
      <w:r w:rsidRPr="003874B6">
        <w:rPr>
          <w:lang w:eastAsia="en-US"/>
        </w:rPr>
        <w:t>Участие в конкурсах:</w:t>
      </w:r>
    </w:p>
    <w:p w:rsidR="00541E03" w:rsidRPr="003874B6" w:rsidRDefault="00541E03" w:rsidP="003874B6">
      <w:pPr>
        <w:pStyle w:val="a3"/>
        <w:numPr>
          <w:ilvl w:val="0"/>
          <w:numId w:val="5"/>
        </w:numPr>
        <w:tabs>
          <w:tab w:val="left" w:pos="1125"/>
        </w:tabs>
        <w:ind w:left="0" w:firstLine="709"/>
        <w:jc w:val="both"/>
      </w:pPr>
      <w:r w:rsidRPr="003874B6">
        <w:t>В рамках «Рождественского фестиваля» в школе прошли V традиционные Рождественские чтения, конкурс рисунков «Красота спасёт мир», показ спектакля «Рождественские приключения» (</w:t>
      </w:r>
      <w:r w:rsidR="002C2145">
        <w:t>обучающиеся</w:t>
      </w:r>
      <w:r w:rsidRPr="003874B6">
        <w:t xml:space="preserve"> театрального кружка «Парадокс»), экскурсии в Церковь п. </w:t>
      </w:r>
      <w:proofErr w:type="spellStart"/>
      <w:r w:rsidRPr="003874B6">
        <w:t>Залари</w:t>
      </w:r>
      <w:proofErr w:type="spellEnd"/>
      <w:r w:rsidRPr="003874B6">
        <w:t>.</w:t>
      </w:r>
    </w:p>
    <w:p w:rsidR="00541E03" w:rsidRPr="003874B6" w:rsidRDefault="00541E03" w:rsidP="003874B6">
      <w:pPr>
        <w:pStyle w:val="a3"/>
        <w:numPr>
          <w:ilvl w:val="0"/>
          <w:numId w:val="5"/>
        </w:numPr>
        <w:tabs>
          <w:tab w:val="left" w:pos="1125"/>
        </w:tabs>
        <w:ind w:left="0" w:firstLine="709"/>
        <w:jc w:val="both"/>
      </w:pPr>
      <w:r w:rsidRPr="003874B6">
        <w:t xml:space="preserve">Спектакль «Я ещё не хочу умирать» на открытом районном театральном фестивале «Свет нашей памяти», март 2023 г. </w:t>
      </w:r>
    </w:p>
    <w:p w:rsidR="00541E03" w:rsidRPr="003874B6" w:rsidRDefault="002C2145" w:rsidP="003874B6">
      <w:pPr>
        <w:tabs>
          <w:tab w:val="left" w:pos="1125"/>
        </w:tabs>
        <w:ind w:firstLine="709"/>
        <w:jc w:val="both"/>
      </w:pPr>
      <w:r>
        <w:t>Обучающиеся</w:t>
      </w:r>
      <w:r w:rsidR="00541E03" w:rsidRPr="003874B6">
        <w:t xml:space="preserve"> театрального кружка «Парадокс», Диплом за 2 место. </w:t>
      </w:r>
    </w:p>
    <w:p w:rsidR="00541E03" w:rsidRPr="003874B6" w:rsidRDefault="00541E03" w:rsidP="003874B6">
      <w:pPr>
        <w:tabs>
          <w:tab w:val="left" w:pos="1125"/>
        </w:tabs>
        <w:ind w:firstLine="709"/>
        <w:jc w:val="both"/>
      </w:pPr>
      <w:proofErr w:type="spellStart"/>
      <w:r w:rsidRPr="003874B6">
        <w:t>Засыпкина</w:t>
      </w:r>
      <w:proofErr w:type="spellEnd"/>
      <w:r w:rsidRPr="003874B6">
        <w:t xml:space="preserve"> Полина, 11 </w:t>
      </w:r>
      <w:proofErr w:type="spellStart"/>
      <w:r w:rsidRPr="003874B6">
        <w:t>кл</w:t>
      </w:r>
      <w:proofErr w:type="spellEnd"/>
      <w:r w:rsidRPr="003874B6">
        <w:t>. – Диплом за лучшую женскую роль.</w:t>
      </w:r>
    </w:p>
    <w:p w:rsidR="00541E03" w:rsidRPr="003874B6" w:rsidRDefault="00541E03" w:rsidP="003874B6">
      <w:pPr>
        <w:tabs>
          <w:tab w:val="left" w:pos="1125"/>
        </w:tabs>
        <w:ind w:firstLine="709"/>
        <w:jc w:val="both"/>
      </w:pPr>
      <w:r w:rsidRPr="003874B6">
        <w:rPr>
          <w:noProof/>
          <w:color w:val="000000" w:themeColor="text1"/>
        </w:rPr>
        <w:lastRenderedPageBreak/>
        <w:drawing>
          <wp:inline distT="0" distB="0" distL="0" distR="0" wp14:anchorId="43E9567A" wp14:editId="69A75F55">
            <wp:extent cx="1042988" cy="1390650"/>
            <wp:effectExtent l="0" t="0" r="5080" b="0"/>
            <wp:docPr id="1" name="Рисунок 6" descr="C:\Users\Natali\Desktop\Новая папка\Новая папка\IMG-754630ea967ffd7ec2c3b869a545365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3" name="Рисунок 6" descr="C:\Users\Natali\Desktop\Новая папка\Новая папка\IMG-754630ea967ffd7ec2c3b869a5453653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988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3874B6">
        <w:t xml:space="preserve"> </w:t>
      </w:r>
      <w:r w:rsidRPr="003874B6">
        <w:rPr>
          <w:noProof/>
          <w:color w:val="000000" w:themeColor="text1"/>
        </w:rPr>
        <w:drawing>
          <wp:inline distT="0" distB="0" distL="0" distR="0" wp14:anchorId="550137FD" wp14:editId="2ACDC545">
            <wp:extent cx="1042988" cy="1390650"/>
            <wp:effectExtent l="0" t="0" r="5080" b="0"/>
            <wp:docPr id="2" name="Рисунок 5" descr="C:\Users\Natali\Desktop\Новая папка\Новая папка\IMG-b87cf67520dd22ae91d4b71975df978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2" name="Рисунок 5" descr="C:\Users\Natali\Desktop\Новая папка\Новая папка\IMG-b87cf67520dd22ae91d4b71975df9781-V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988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874B6">
        <w:t xml:space="preserve">      </w:t>
      </w:r>
    </w:p>
    <w:p w:rsidR="00541E03" w:rsidRPr="003874B6" w:rsidRDefault="00541E03" w:rsidP="003874B6">
      <w:pPr>
        <w:pStyle w:val="a3"/>
        <w:numPr>
          <w:ilvl w:val="0"/>
          <w:numId w:val="5"/>
        </w:numPr>
        <w:tabs>
          <w:tab w:val="left" w:pos="1125"/>
        </w:tabs>
        <w:ind w:left="0" w:firstLine="709"/>
        <w:jc w:val="both"/>
      </w:pPr>
      <w:r w:rsidRPr="003874B6">
        <w:t xml:space="preserve">Районная игра КВН, март 2023 г. </w:t>
      </w:r>
    </w:p>
    <w:p w:rsidR="00541E03" w:rsidRPr="003874B6" w:rsidRDefault="002C2145" w:rsidP="003874B6">
      <w:pPr>
        <w:tabs>
          <w:tab w:val="left" w:pos="1125"/>
        </w:tabs>
        <w:ind w:firstLine="709"/>
        <w:jc w:val="both"/>
      </w:pPr>
      <w:r>
        <w:t>Обучающиеся</w:t>
      </w:r>
      <w:r w:rsidR="00541E03" w:rsidRPr="003874B6">
        <w:t xml:space="preserve"> театрального кружка «Парадокс», участие.</w:t>
      </w:r>
    </w:p>
    <w:p w:rsidR="00541E03" w:rsidRPr="003874B6" w:rsidRDefault="00541E03" w:rsidP="003874B6">
      <w:pPr>
        <w:pStyle w:val="a3"/>
        <w:numPr>
          <w:ilvl w:val="0"/>
          <w:numId w:val="5"/>
        </w:numPr>
        <w:tabs>
          <w:tab w:val="left" w:pos="1125"/>
        </w:tabs>
        <w:ind w:left="0" w:firstLine="709"/>
        <w:jc w:val="both"/>
      </w:pPr>
      <w:r w:rsidRPr="003874B6">
        <w:t>Районная выставка «Весенний вернисаж» (МБУ ДО «</w:t>
      </w:r>
      <w:proofErr w:type="spellStart"/>
      <w:r w:rsidRPr="003874B6">
        <w:t>Заларинский</w:t>
      </w:r>
      <w:proofErr w:type="spellEnd"/>
      <w:r w:rsidRPr="003874B6">
        <w:t xml:space="preserve"> ДДЮТ»)</w:t>
      </w:r>
    </w:p>
    <w:p w:rsidR="00541E03" w:rsidRPr="003874B6" w:rsidRDefault="002C2145" w:rsidP="003874B6">
      <w:pPr>
        <w:tabs>
          <w:tab w:val="left" w:pos="1125"/>
        </w:tabs>
        <w:ind w:firstLine="709"/>
        <w:jc w:val="both"/>
      </w:pPr>
      <w:r>
        <w:t>Обучающиеся</w:t>
      </w:r>
      <w:r w:rsidR="00541E03" w:rsidRPr="003874B6">
        <w:t xml:space="preserve"> </w:t>
      </w:r>
      <w:r w:rsidR="00D63D97" w:rsidRPr="003874B6">
        <w:t>кружка «Творим вместе», сертификаты участников.</w:t>
      </w:r>
    </w:p>
    <w:p w:rsidR="00730C57" w:rsidRPr="003874B6" w:rsidRDefault="00B7113A" w:rsidP="003874B6">
      <w:pPr>
        <w:pStyle w:val="a3"/>
        <w:numPr>
          <w:ilvl w:val="0"/>
          <w:numId w:val="5"/>
        </w:numPr>
        <w:tabs>
          <w:tab w:val="left" w:pos="1125"/>
        </w:tabs>
        <w:ind w:left="0" w:firstLine="709"/>
        <w:jc w:val="both"/>
      </w:pPr>
      <w:r>
        <w:t>Образовательный ф</w:t>
      </w:r>
      <w:r w:rsidR="00730C57" w:rsidRPr="003874B6">
        <w:t>орум «</w:t>
      </w:r>
      <w:proofErr w:type="spellStart"/>
      <w:r w:rsidR="00730C57" w:rsidRPr="003874B6">
        <w:t>Медиаточка</w:t>
      </w:r>
      <w:proofErr w:type="gramStart"/>
      <w:r>
        <w:t>.Б</w:t>
      </w:r>
      <w:proofErr w:type="gramEnd"/>
      <w:r>
        <w:t>айкал</w:t>
      </w:r>
      <w:proofErr w:type="spellEnd"/>
      <w:r w:rsidR="00730C57" w:rsidRPr="003874B6">
        <w:t>», Николаенко Александра (РДДМ, Движение первых Иркутской области, 25-28.10.2023 г.), участие</w:t>
      </w:r>
      <w:r w:rsidR="002C2145">
        <w:t>.</w:t>
      </w:r>
    </w:p>
    <w:p w:rsidR="004A132B" w:rsidRPr="003874B6" w:rsidRDefault="004A132B" w:rsidP="003874B6">
      <w:pPr>
        <w:pStyle w:val="a3"/>
        <w:numPr>
          <w:ilvl w:val="0"/>
          <w:numId w:val="5"/>
        </w:numPr>
        <w:tabs>
          <w:tab w:val="left" w:pos="1125"/>
        </w:tabs>
        <w:ind w:left="0" w:firstLine="709"/>
        <w:jc w:val="both"/>
      </w:pPr>
      <w:r w:rsidRPr="003874B6">
        <w:t>Муниципальный этап ВОШ-2023</w:t>
      </w:r>
    </w:p>
    <w:p w:rsidR="004A132B" w:rsidRPr="003874B6" w:rsidRDefault="004A132B" w:rsidP="003874B6">
      <w:pPr>
        <w:pStyle w:val="a3"/>
        <w:tabs>
          <w:tab w:val="left" w:pos="1125"/>
        </w:tabs>
        <w:ind w:left="0" w:firstLine="709"/>
        <w:jc w:val="both"/>
      </w:pPr>
      <w:r w:rsidRPr="003874B6">
        <w:t>Садыкова Полина, 7 класс</w:t>
      </w:r>
      <w:r w:rsidR="00254D3C" w:rsidRPr="003874B6">
        <w:t>, ОБЖ, победитель</w:t>
      </w:r>
    </w:p>
    <w:p w:rsidR="00254D3C" w:rsidRPr="003874B6" w:rsidRDefault="00254D3C" w:rsidP="003874B6">
      <w:pPr>
        <w:pStyle w:val="a3"/>
        <w:tabs>
          <w:tab w:val="left" w:pos="1125"/>
        </w:tabs>
        <w:ind w:left="0" w:firstLine="709"/>
        <w:jc w:val="both"/>
      </w:pPr>
      <w:proofErr w:type="spellStart"/>
      <w:r w:rsidRPr="003874B6">
        <w:t>Нелепов</w:t>
      </w:r>
      <w:proofErr w:type="spellEnd"/>
      <w:r w:rsidRPr="003874B6">
        <w:t xml:space="preserve"> Богдан, 8 класс, ОБЖ, победитель</w:t>
      </w:r>
    </w:p>
    <w:p w:rsidR="00254D3C" w:rsidRPr="003874B6" w:rsidRDefault="00254D3C" w:rsidP="003874B6">
      <w:pPr>
        <w:pStyle w:val="a3"/>
        <w:tabs>
          <w:tab w:val="left" w:pos="1125"/>
        </w:tabs>
        <w:ind w:left="0" w:firstLine="709"/>
        <w:jc w:val="both"/>
      </w:pPr>
      <w:r w:rsidRPr="003874B6">
        <w:t>Николаенко Александра, 9 класс, ОБЖ, победитель</w:t>
      </w:r>
    </w:p>
    <w:p w:rsidR="00254D3C" w:rsidRPr="003874B6" w:rsidRDefault="00254D3C" w:rsidP="003874B6">
      <w:pPr>
        <w:pStyle w:val="a3"/>
        <w:tabs>
          <w:tab w:val="left" w:pos="1125"/>
        </w:tabs>
        <w:ind w:left="0" w:firstLine="709"/>
        <w:jc w:val="both"/>
      </w:pPr>
      <w:proofErr w:type="spellStart"/>
      <w:r w:rsidRPr="003874B6">
        <w:t>Ядвижак</w:t>
      </w:r>
      <w:proofErr w:type="spellEnd"/>
      <w:r w:rsidRPr="003874B6">
        <w:t xml:space="preserve"> Константин, 10 класс, ОБЖ, победитель</w:t>
      </w:r>
    </w:p>
    <w:p w:rsidR="00254D3C" w:rsidRPr="003874B6" w:rsidRDefault="00254D3C" w:rsidP="003874B6">
      <w:pPr>
        <w:pStyle w:val="a3"/>
        <w:tabs>
          <w:tab w:val="left" w:pos="1125"/>
        </w:tabs>
        <w:ind w:left="0" w:firstLine="709"/>
        <w:jc w:val="both"/>
      </w:pPr>
      <w:proofErr w:type="spellStart"/>
      <w:r w:rsidRPr="003874B6">
        <w:t>Побережникова</w:t>
      </w:r>
      <w:proofErr w:type="spellEnd"/>
      <w:r w:rsidRPr="003874B6">
        <w:t xml:space="preserve"> Доминика, 11 класс, ОБЖ, победитель</w:t>
      </w:r>
    </w:p>
    <w:p w:rsidR="00254D3C" w:rsidRPr="003874B6" w:rsidRDefault="00254D3C" w:rsidP="003874B6">
      <w:pPr>
        <w:pStyle w:val="a3"/>
        <w:tabs>
          <w:tab w:val="left" w:pos="1125"/>
        </w:tabs>
        <w:ind w:left="0" w:firstLine="709"/>
        <w:jc w:val="both"/>
      </w:pPr>
      <w:proofErr w:type="spellStart"/>
      <w:r w:rsidRPr="003874B6">
        <w:t>Токарский</w:t>
      </w:r>
      <w:proofErr w:type="spellEnd"/>
      <w:r w:rsidRPr="003874B6">
        <w:t xml:space="preserve"> Евгений, 7 класс, технология, победитель</w:t>
      </w:r>
    </w:p>
    <w:p w:rsidR="00254D3C" w:rsidRPr="003874B6" w:rsidRDefault="00254D3C" w:rsidP="003874B6">
      <w:pPr>
        <w:pStyle w:val="a3"/>
        <w:tabs>
          <w:tab w:val="left" w:pos="1125"/>
        </w:tabs>
        <w:ind w:left="0" w:firstLine="709"/>
        <w:jc w:val="both"/>
      </w:pPr>
      <w:r w:rsidRPr="003874B6">
        <w:t>Горбов Родион, 9 класс, технология, победитель</w:t>
      </w:r>
    </w:p>
    <w:p w:rsidR="00254D3C" w:rsidRPr="003874B6" w:rsidRDefault="00254D3C" w:rsidP="003874B6">
      <w:pPr>
        <w:pStyle w:val="a3"/>
        <w:tabs>
          <w:tab w:val="left" w:pos="1125"/>
        </w:tabs>
        <w:ind w:left="0" w:firstLine="709"/>
        <w:jc w:val="both"/>
      </w:pPr>
      <w:proofErr w:type="spellStart"/>
      <w:r w:rsidRPr="003874B6">
        <w:t>Казыкина</w:t>
      </w:r>
      <w:proofErr w:type="spellEnd"/>
      <w:r w:rsidRPr="003874B6">
        <w:t xml:space="preserve"> Валерия, 9 класс, технология, призер</w:t>
      </w:r>
    </w:p>
    <w:p w:rsidR="00254D3C" w:rsidRPr="003874B6" w:rsidRDefault="00254D3C" w:rsidP="003874B6">
      <w:pPr>
        <w:pStyle w:val="a3"/>
        <w:tabs>
          <w:tab w:val="left" w:pos="1125"/>
        </w:tabs>
        <w:ind w:left="0" w:firstLine="709"/>
        <w:jc w:val="both"/>
      </w:pPr>
      <w:r w:rsidRPr="003874B6">
        <w:t>Ковалевич Максим, 10 класс, технология, победитель</w:t>
      </w:r>
    </w:p>
    <w:p w:rsidR="00254D3C" w:rsidRPr="003874B6" w:rsidRDefault="00254D3C" w:rsidP="003874B6">
      <w:pPr>
        <w:pStyle w:val="a3"/>
        <w:tabs>
          <w:tab w:val="left" w:pos="1125"/>
        </w:tabs>
        <w:ind w:left="0" w:firstLine="709"/>
        <w:jc w:val="both"/>
      </w:pPr>
      <w:proofErr w:type="spellStart"/>
      <w:r w:rsidRPr="003874B6">
        <w:t>Побережникова</w:t>
      </w:r>
      <w:proofErr w:type="spellEnd"/>
      <w:r w:rsidRPr="003874B6">
        <w:t xml:space="preserve"> Доминика, 11 класс, технология, призер</w:t>
      </w:r>
    </w:p>
    <w:p w:rsidR="002C2145" w:rsidRDefault="002C2145" w:rsidP="003874B6">
      <w:pPr>
        <w:pStyle w:val="a3"/>
        <w:numPr>
          <w:ilvl w:val="0"/>
          <w:numId w:val="5"/>
        </w:numPr>
        <w:tabs>
          <w:tab w:val="left" w:pos="1125"/>
        </w:tabs>
        <w:ind w:left="0" w:firstLine="709"/>
        <w:jc w:val="both"/>
      </w:pPr>
      <w:r>
        <w:t>Муниципальный этнокультурный фестиваль «Единство многообразия»</w:t>
      </w:r>
      <w:r w:rsidR="005B4AB5">
        <w:t>-2023</w:t>
      </w:r>
      <w:r>
        <w:t>, коллектив обучающихся</w:t>
      </w:r>
      <w:r w:rsidRPr="003874B6">
        <w:t xml:space="preserve"> театрального кружка «Парадокс», </w:t>
      </w:r>
      <w:r>
        <w:t xml:space="preserve">Благодарность за </w:t>
      </w:r>
      <w:r w:rsidRPr="003874B6">
        <w:t>участие</w:t>
      </w:r>
      <w:r>
        <w:t>.</w:t>
      </w:r>
    </w:p>
    <w:p w:rsidR="00D63D97" w:rsidRPr="003874B6" w:rsidRDefault="00D63D97" w:rsidP="003874B6">
      <w:pPr>
        <w:pStyle w:val="a3"/>
        <w:numPr>
          <w:ilvl w:val="0"/>
          <w:numId w:val="5"/>
        </w:numPr>
        <w:tabs>
          <w:tab w:val="left" w:pos="1125"/>
        </w:tabs>
        <w:ind w:left="0" w:firstLine="709"/>
        <w:jc w:val="both"/>
      </w:pPr>
      <w:r w:rsidRPr="003874B6">
        <w:t>Районная выставка «Новогодние чудеса» (МБУ ДО «</w:t>
      </w:r>
      <w:proofErr w:type="spellStart"/>
      <w:r w:rsidRPr="003874B6">
        <w:t>Заларинский</w:t>
      </w:r>
      <w:proofErr w:type="spellEnd"/>
      <w:r w:rsidRPr="003874B6">
        <w:t xml:space="preserve"> ДДЮТ»)</w:t>
      </w:r>
    </w:p>
    <w:p w:rsidR="00D63D97" w:rsidRDefault="002C2145" w:rsidP="003874B6">
      <w:pPr>
        <w:tabs>
          <w:tab w:val="left" w:pos="1125"/>
        </w:tabs>
        <w:ind w:firstLine="709"/>
        <w:jc w:val="both"/>
      </w:pPr>
      <w:r>
        <w:t>Обучающиеся</w:t>
      </w:r>
      <w:r w:rsidR="00D63D97" w:rsidRPr="003874B6">
        <w:t xml:space="preserve"> кружка «Творим вместе», сертификаты участников.</w:t>
      </w:r>
    </w:p>
    <w:p w:rsidR="005B4AB5" w:rsidRPr="003874B6" w:rsidRDefault="005B4AB5" w:rsidP="005B4AB5">
      <w:pPr>
        <w:pStyle w:val="a3"/>
        <w:numPr>
          <w:ilvl w:val="0"/>
          <w:numId w:val="5"/>
        </w:numPr>
        <w:tabs>
          <w:tab w:val="left" w:pos="1125"/>
        </w:tabs>
        <w:ind w:left="0" w:firstLine="709"/>
        <w:jc w:val="both"/>
      </w:pPr>
      <w:r>
        <w:t>Заметки о</w:t>
      </w:r>
      <w:r w:rsidRPr="005B4AB5">
        <w:t>бучающи</w:t>
      </w:r>
      <w:r>
        <w:t>х</w:t>
      </w:r>
      <w:r w:rsidRPr="005B4AB5">
        <w:t>ся кружка «</w:t>
      </w:r>
      <w:r>
        <w:t>Пресс-центр</w:t>
      </w:r>
      <w:r w:rsidRPr="005B4AB5">
        <w:t>»</w:t>
      </w:r>
      <w:r>
        <w:t xml:space="preserve"> печатаются в районной газете «Сельская Новь» и на сайте школы</w:t>
      </w:r>
      <w:r w:rsidRPr="005B4AB5">
        <w:t>.</w:t>
      </w:r>
    </w:p>
    <w:p w:rsidR="00D63D97" w:rsidRPr="003874B6" w:rsidRDefault="00D63D97" w:rsidP="003874B6">
      <w:pPr>
        <w:tabs>
          <w:tab w:val="left" w:pos="1125"/>
        </w:tabs>
        <w:ind w:firstLine="709"/>
        <w:jc w:val="both"/>
      </w:pPr>
    </w:p>
    <w:p w:rsidR="006D5B16" w:rsidRPr="003874B6" w:rsidRDefault="004935F5" w:rsidP="003874B6">
      <w:pPr>
        <w:tabs>
          <w:tab w:val="left" w:pos="1125"/>
        </w:tabs>
        <w:ind w:firstLine="709"/>
        <w:jc w:val="both"/>
      </w:pPr>
      <w:r w:rsidRPr="003874B6">
        <w:t>Ноутбуки также используются для</w:t>
      </w:r>
      <w:r w:rsidR="005A38D6" w:rsidRPr="003874B6">
        <w:t xml:space="preserve"> подготовки к </w:t>
      </w:r>
      <w:r w:rsidR="00DC4F6A" w:rsidRPr="003874B6">
        <w:t>ОГЭ</w:t>
      </w:r>
      <w:r w:rsidR="005A38D6" w:rsidRPr="003874B6">
        <w:t xml:space="preserve"> и </w:t>
      </w:r>
      <w:r w:rsidR="00DC4F6A" w:rsidRPr="003874B6">
        <w:t>ВПР</w:t>
      </w:r>
      <w:r w:rsidRPr="003874B6">
        <w:t xml:space="preserve">, </w:t>
      </w:r>
      <w:r w:rsidR="00B45E42" w:rsidRPr="003874B6">
        <w:t xml:space="preserve">на занятиях по внеурочной деятельности, </w:t>
      </w:r>
      <w:r w:rsidR="005A38D6" w:rsidRPr="003874B6">
        <w:t xml:space="preserve">проведения </w:t>
      </w:r>
      <w:r w:rsidRPr="003874B6">
        <w:t xml:space="preserve">различных </w:t>
      </w:r>
      <w:r w:rsidR="005A38D6" w:rsidRPr="003874B6">
        <w:t xml:space="preserve">мониторингов, </w:t>
      </w:r>
      <w:r w:rsidRPr="003874B6">
        <w:t xml:space="preserve">тестирований и </w:t>
      </w:r>
      <w:proofErr w:type="spellStart"/>
      <w:r w:rsidRPr="003874B6">
        <w:t>анкетирований</w:t>
      </w:r>
      <w:proofErr w:type="spellEnd"/>
      <w:r w:rsidRPr="003874B6">
        <w:t>.</w:t>
      </w:r>
    </w:p>
    <w:p w:rsidR="006D5B16" w:rsidRPr="003874B6" w:rsidRDefault="006D5B16" w:rsidP="003874B6">
      <w:pPr>
        <w:tabs>
          <w:tab w:val="left" w:pos="1125"/>
        </w:tabs>
        <w:jc w:val="both"/>
        <w:rPr>
          <w:lang w:eastAsia="en-US"/>
        </w:rPr>
      </w:pPr>
    </w:p>
    <w:p w:rsidR="00337E0B" w:rsidRDefault="00337E0B" w:rsidP="00337E0B">
      <w:pPr>
        <w:pStyle w:val="a6"/>
      </w:pPr>
    </w:p>
    <w:p w:rsidR="0017519D" w:rsidRPr="003874B6" w:rsidRDefault="00CF7297" w:rsidP="00CF7297">
      <w:pPr>
        <w:tabs>
          <w:tab w:val="left" w:pos="1125"/>
        </w:tabs>
        <w:jc w:val="both"/>
      </w:pPr>
    </w:p>
    <w:sectPr w:rsidR="0017519D" w:rsidRPr="003874B6" w:rsidSect="006F6B0B">
      <w:pgSz w:w="11906" w:h="16838"/>
      <w:pgMar w:top="79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B7BCD"/>
    <w:multiLevelType w:val="hybridMultilevel"/>
    <w:tmpl w:val="5B3698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0046582"/>
    <w:multiLevelType w:val="hybridMultilevel"/>
    <w:tmpl w:val="EAD8190A"/>
    <w:lvl w:ilvl="0" w:tplc="48CE9E0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361F50"/>
    <w:multiLevelType w:val="hybridMultilevel"/>
    <w:tmpl w:val="F2FE7D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16"/>
    <w:rsid w:val="00000AF4"/>
    <w:rsid w:val="00175447"/>
    <w:rsid w:val="00254D3C"/>
    <w:rsid w:val="002552E3"/>
    <w:rsid w:val="00274003"/>
    <w:rsid w:val="00282A56"/>
    <w:rsid w:val="002B4DAB"/>
    <w:rsid w:val="002C2145"/>
    <w:rsid w:val="00337E0B"/>
    <w:rsid w:val="00380679"/>
    <w:rsid w:val="00384E4F"/>
    <w:rsid w:val="003874B6"/>
    <w:rsid w:val="00424B8A"/>
    <w:rsid w:val="00425580"/>
    <w:rsid w:val="004744B3"/>
    <w:rsid w:val="004935F5"/>
    <w:rsid w:val="004A1104"/>
    <w:rsid w:val="004A132B"/>
    <w:rsid w:val="00541E03"/>
    <w:rsid w:val="005A38D6"/>
    <w:rsid w:val="005B4AB5"/>
    <w:rsid w:val="00615B47"/>
    <w:rsid w:val="006D5B16"/>
    <w:rsid w:val="00730C57"/>
    <w:rsid w:val="00936D92"/>
    <w:rsid w:val="009458C4"/>
    <w:rsid w:val="009F22B4"/>
    <w:rsid w:val="00AE06F6"/>
    <w:rsid w:val="00B45E42"/>
    <w:rsid w:val="00B7113A"/>
    <w:rsid w:val="00CF2B33"/>
    <w:rsid w:val="00CF7297"/>
    <w:rsid w:val="00D06CE0"/>
    <w:rsid w:val="00D63D97"/>
    <w:rsid w:val="00DC4F6A"/>
    <w:rsid w:val="00DF196B"/>
    <w:rsid w:val="00DF20D0"/>
    <w:rsid w:val="00EC0FBC"/>
    <w:rsid w:val="00F7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B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E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E0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337E0B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CF72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B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E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E0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337E0B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CF7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dt-zalari.ru/news/200.html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2601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16</cp:revision>
  <dcterms:created xsi:type="dcterms:W3CDTF">2022-09-27T05:27:00Z</dcterms:created>
  <dcterms:modified xsi:type="dcterms:W3CDTF">2024-02-17T14:34:00Z</dcterms:modified>
</cp:coreProperties>
</file>